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5D" w:rsidRDefault="00D731FB">
      <w:pPr>
        <w:spacing w:before="68"/>
        <w:ind w:right="385"/>
        <w:jc w:val="right"/>
        <w:rPr>
          <w:i/>
        </w:rPr>
      </w:pPr>
      <w:r>
        <w:rPr>
          <w:i/>
        </w:rPr>
        <w:t>Заполняется</w:t>
      </w:r>
      <w:r>
        <w:rPr>
          <w:i/>
          <w:spacing w:val="-1"/>
        </w:rPr>
        <w:t xml:space="preserve"> </w:t>
      </w:r>
      <w:r>
        <w:rPr>
          <w:i/>
        </w:rPr>
        <w:t>собственноручно</w:t>
      </w:r>
    </w:p>
    <w:p w:rsidR="0047275D" w:rsidRDefault="0047275D">
      <w:pPr>
        <w:pStyle w:val="a3"/>
        <w:spacing w:before="1"/>
        <w:rPr>
          <w:i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45"/>
        <w:gridCol w:w="3304"/>
        <w:gridCol w:w="2973"/>
        <w:gridCol w:w="655"/>
        <w:gridCol w:w="1082"/>
        <w:gridCol w:w="1133"/>
      </w:tblGrid>
      <w:tr w:rsidR="0047275D">
        <w:trPr>
          <w:trHeight w:val="567"/>
        </w:trPr>
        <w:tc>
          <w:tcPr>
            <w:tcW w:w="10692" w:type="dxa"/>
            <w:gridSpan w:val="6"/>
          </w:tcPr>
          <w:p w:rsidR="0047275D" w:rsidRDefault="00D731FB">
            <w:pPr>
              <w:pStyle w:val="TableParagraph"/>
              <w:spacing w:line="244" w:lineRule="exact"/>
              <w:ind w:left="221"/>
              <w:jc w:val="center"/>
            </w:pPr>
            <w:r>
              <w:t>Департамент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Томской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</w:tr>
      <w:tr w:rsidR="0047275D">
        <w:trPr>
          <w:trHeight w:val="654"/>
        </w:trPr>
        <w:tc>
          <w:tcPr>
            <w:tcW w:w="10692" w:type="dxa"/>
            <w:gridSpan w:val="6"/>
          </w:tcPr>
          <w:p w:rsidR="0047275D" w:rsidRDefault="0047275D">
            <w:pPr>
              <w:pStyle w:val="TableParagraph"/>
              <w:rPr>
                <w:i/>
                <w:sz w:val="27"/>
              </w:rPr>
            </w:pPr>
          </w:p>
          <w:p w:rsidR="0047275D" w:rsidRDefault="00D731FB">
            <w:pPr>
              <w:pStyle w:val="TableParagraph"/>
              <w:tabs>
                <w:tab w:val="left" w:pos="3847"/>
              </w:tabs>
              <w:spacing w:before="1"/>
              <w:ind w:lef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 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 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ab/>
              <w:t>№</w:t>
            </w:r>
          </w:p>
        </w:tc>
      </w:tr>
      <w:tr w:rsidR="0047275D">
        <w:trPr>
          <w:trHeight w:val="565"/>
        </w:trPr>
        <w:tc>
          <w:tcPr>
            <w:tcW w:w="10692" w:type="dxa"/>
            <w:gridSpan w:val="6"/>
            <w:tcBorders>
              <w:bottom w:val="single" w:sz="4" w:space="0" w:color="000000"/>
            </w:tcBorders>
          </w:tcPr>
          <w:p w:rsidR="0047275D" w:rsidRDefault="00D731FB">
            <w:pPr>
              <w:pStyle w:val="TableParagraph"/>
              <w:spacing w:before="12"/>
              <w:ind w:left="3017" w:right="3021"/>
              <w:jc w:val="center"/>
            </w:pPr>
            <w:r>
              <w:t>общественного</w:t>
            </w:r>
            <w:r>
              <w:rPr>
                <w:spacing w:val="-2"/>
              </w:rPr>
              <w:t xml:space="preserve"> </w:t>
            </w:r>
            <w:r>
              <w:t>наблюдателя</w:t>
            </w:r>
          </w:p>
        </w:tc>
      </w:tr>
      <w:tr w:rsidR="0047275D" w:rsidTr="005D4D2E">
        <w:trPr>
          <w:trHeight w:val="585"/>
        </w:trPr>
        <w:tc>
          <w:tcPr>
            <w:tcW w:w="48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275D" w:rsidRDefault="0047275D">
            <w:pPr>
              <w:pStyle w:val="TableParagraph"/>
            </w:pP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51"/>
            </w:pPr>
            <w:r>
              <w:t>фамилия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275D" w:rsidRDefault="0047275D">
            <w:pPr>
              <w:pStyle w:val="TableParagraph"/>
            </w:pPr>
          </w:p>
        </w:tc>
      </w:tr>
      <w:tr w:rsidR="0047275D" w:rsidTr="005D4D2E">
        <w:trPr>
          <w:trHeight w:val="585"/>
        </w:trPr>
        <w:tc>
          <w:tcPr>
            <w:tcW w:w="48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275D" w:rsidRDefault="0047275D">
            <w:pPr>
              <w:pStyle w:val="TableParagraph"/>
            </w:pP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344"/>
            </w:pPr>
            <w:r>
              <w:t>имя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275D" w:rsidRDefault="0047275D">
            <w:pPr>
              <w:pStyle w:val="TableParagraph"/>
            </w:pPr>
          </w:p>
        </w:tc>
      </w:tr>
      <w:tr w:rsidR="0047275D">
        <w:trPr>
          <w:trHeight w:val="311"/>
        </w:trPr>
        <w:tc>
          <w:tcPr>
            <w:tcW w:w="10692" w:type="dxa"/>
            <w:gridSpan w:val="6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1056"/>
              <w:jc w:val="center"/>
            </w:pPr>
            <w:r>
              <w:t>отчество</w:t>
            </w:r>
            <w:r>
              <w:rPr>
                <w:spacing w:val="-2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</w:tr>
      <w:tr w:rsidR="0047275D" w:rsidTr="005D4D2E">
        <w:trPr>
          <w:trHeight w:val="404"/>
        </w:trPr>
        <w:tc>
          <w:tcPr>
            <w:tcW w:w="4849" w:type="dxa"/>
            <w:gridSpan w:val="2"/>
          </w:tcPr>
          <w:p w:rsidR="0047275D" w:rsidRDefault="00D731FB" w:rsidP="005D4D2E">
            <w:pPr>
              <w:pStyle w:val="TableParagraph"/>
              <w:tabs>
                <w:tab w:val="left" w:pos="4844"/>
                <w:tab w:val="left" w:pos="6742"/>
              </w:tabs>
              <w:spacing w:before="15"/>
              <w:ind w:left="602" w:right="-1858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удостоверяющий</w:t>
            </w:r>
            <w:r>
              <w:rPr>
                <w:spacing w:val="-3"/>
              </w:rPr>
              <w:t xml:space="preserve"> </w:t>
            </w:r>
            <w:r>
              <w:t>личность:</w:t>
            </w:r>
            <w:r w:rsidR="005D4D2E">
              <w:t xml:space="preserve"> </w:t>
            </w:r>
          </w:p>
        </w:tc>
        <w:tc>
          <w:tcPr>
            <w:tcW w:w="2973" w:type="dxa"/>
          </w:tcPr>
          <w:p w:rsidR="0047275D" w:rsidRDefault="005D4D2E">
            <w:pPr>
              <w:pStyle w:val="TableParagraph"/>
              <w:tabs>
                <w:tab w:val="left" w:pos="3988"/>
              </w:tabs>
              <w:spacing w:before="15"/>
              <w:ind w:left="1845" w:right="-1066"/>
            </w:pPr>
            <w:r>
              <w:rPr>
                <w:u w:val="single"/>
              </w:rPr>
              <w:t xml:space="preserve"> </w:t>
            </w:r>
            <w:r w:rsidR="00D731FB">
              <w:rPr>
                <w:u w:val="single"/>
              </w:rPr>
              <w:t>серия</w:t>
            </w:r>
            <w:r>
              <w:rPr>
                <w:u w:val="single"/>
              </w:rPr>
              <w:t xml:space="preserve">              </w:t>
            </w:r>
            <w:r w:rsidR="00D731FB">
              <w:rPr>
                <w:u w:val="single"/>
              </w:rPr>
              <w:tab/>
            </w:r>
          </w:p>
        </w:tc>
        <w:tc>
          <w:tcPr>
            <w:tcW w:w="2870" w:type="dxa"/>
            <w:gridSpan w:val="3"/>
          </w:tcPr>
          <w:p w:rsidR="0047275D" w:rsidRDefault="00D731FB">
            <w:pPr>
              <w:pStyle w:val="TableParagraph"/>
              <w:tabs>
                <w:tab w:val="left" w:pos="2867"/>
              </w:tabs>
              <w:spacing w:before="15"/>
              <w:ind w:left="1064"/>
            </w:pPr>
            <w:r>
              <w:rPr>
                <w:u w:val="single"/>
              </w:rPr>
              <w:t>№</w:t>
            </w:r>
            <w:r>
              <w:rPr>
                <w:u w:val="single"/>
              </w:rPr>
              <w:tab/>
            </w:r>
          </w:p>
        </w:tc>
      </w:tr>
      <w:tr w:rsidR="0047275D" w:rsidTr="005D4D2E">
        <w:trPr>
          <w:trHeight w:val="387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47275D" w:rsidRDefault="00D731FB">
            <w:pPr>
              <w:pStyle w:val="TableParagraph"/>
              <w:spacing w:before="127" w:line="240" w:lineRule="exact"/>
              <w:ind w:left="107"/>
            </w:pPr>
            <w:r>
              <w:t>выдан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47275D" w:rsidRDefault="0047275D">
            <w:pPr>
              <w:pStyle w:val="TableParagraph"/>
            </w:pPr>
          </w:p>
        </w:tc>
        <w:tc>
          <w:tcPr>
            <w:tcW w:w="2870" w:type="dxa"/>
            <w:gridSpan w:val="3"/>
            <w:tcBorders>
              <w:bottom w:val="single" w:sz="4" w:space="0" w:color="000000"/>
            </w:tcBorders>
          </w:tcPr>
          <w:p w:rsidR="0047275D" w:rsidRDefault="00D731FB">
            <w:pPr>
              <w:pStyle w:val="TableParagraph"/>
              <w:spacing w:before="127" w:line="240" w:lineRule="exact"/>
              <w:ind w:left="522"/>
            </w:pPr>
            <w:r>
              <w:t>код</w:t>
            </w:r>
          </w:p>
        </w:tc>
      </w:tr>
      <w:tr w:rsidR="0047275D">
        <w:trPr>
          <w:trHeight w:val="300"/>
        </w:trPr>
        <w:tc>
          <w:tcPr>
            <w:tcW w:w="10692" w:type="dxa"/>
            <w:gridSpan w:val="6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13"/>
              <w:ind w:left="3017" w:right="3019"/>
              <w:jc w:val="center"/>
            </w:pPr>
            <w:r>
              <w:t>(наименование</w:t>
            </w:r>
            <w:r>
              <w:rPr>
                <w:spacing w:val="-4"/>
              </w:rPr>
              <w:t xml:space="preserve"> </w:t>
            </w:r>
            <w:r>
              <w:t>органа,</w:t>
            </w:r>
            <w:r>
              <w:rPr>
                <w:spacing w:val="-1"/>
              </w:rPr>
              <w:t xml:space="preserve"> </w:t>
            </w:r>
            <w:r>
              <w:t>учреждения)</w:t>
            </w:r>
          </w:p>
        </w:tc>
      </w:tr>
      <w:tr w:rsidR="0047275D" w:rsidTr="005D4D2E">
        <w:trPr>
          <w:trHeight w:val="462"/>
        </w:trPr>
        <w:tc>
          <w:tcPr>
            <w:tcW w:w="1545" w:type="dxa"/>
          </w:tcPr>
          <w:p w:rsidR="0047275D" w:rsidRPr="005D4D2E" w:rsidRDefault="00D731FB">
            <w:pPr>
              <w:pStyle w:val="TableParagraph"/>
              <w:spacing w:before="26"/>
              <w:ind w:right="-87"/>
            </w:pPr>
            <w:r w:rsidRPr="005D4D2E">
              <w:t xml:space="preserve"> </w:t>
            </w:r>
            <w:r w:rsidRPr="005D4D2E">
              <w:rPr>
                <w:spacing w:val="-3"/>
              </w:rPr>
              <w:t xml:space="preserve"> </w:t>
            </w:r>
            <w:r w:rsidRPr="005D4D2E">
              <w:t>Дата</w:t>
            </w:r>
            <w:r w:rsidRPr="005D4D2E">
              <w:rPr>
                <w:spacing w:val="-1"/>
              </w:rPr>
              <w:t xml:space="preserve"> </w:t>
            </w:r>
            <w:r w:rsidRPr="005D4D2E">
              <w:t>выдачи «</w:t>
            </w:r>
            <w:r w:rsidR="005D4D2E">
              <w:t>_</w:t>
            </w:r>
            <w:r w:rsidR="005D4D2E" w:rsidRPr="005D4D2E">
              <w:t xml:space="preserve">        </w:t>
            </w:r>
            <w:r w:rsidRPr="005D4D2E">
              <w:rPr>
                <w:spacing w:val="1"/>
              </w:rPr>
              <w:t xml:space="preserve"> </w:t>
            </w:r>
          </w:p>
        </w:tc>
        <w:tc>
          <w:tcPr>
            <w:tcW w:w="3304" w:type="dxa"/>
          </w:tcPr>
          <w:p w:rsidR="0047275D" w:rsidRPr="005D4D2E" w:rsidRDefault="005D4D2E" w:rsidP="005D4D2E">
            <w:pPr>
              <w:pStyle w:val="TableParagraph"/>
              <w:tabs>
                <w:tab w:val="left" w:pos="3299"/>
              </w:tabs>
              <w:spacing w:before="26"/>
            </w:pPr>
            <w:r>
              <w:t>___» ____________________20___</w:t>
            </w:r>
            <w:r w:rsidR="00D731FB" w:rsidRPr="005D4D2E">
              <w:tab/>
            </w:r>
          </w:p>
        </w:tc>
        <w:tc>
          <w:tcPr>
            <w:tcW w:w="2973" w:type="dxa"/>
          </w:tcPr>
          <w:p w:rsidR="0047275D" w:rsidRDefault="00D731FB">
            <w:pPr>
              <w:pStyle w:val="TableParagraph"/>
              <w:spacing w:before="26"/>
              <w:ind w:left="51"/>
            </w:pPr>
            <w:r>
              <w:t>г</w:t>
            </w:r>
          </w:p>
        </w:tc>
        <w:tc>
          <w:tcPr>
            <w:tcW w:w="2870" w:type="dxa"/>
            <w:gridSpan w:val="3"/>
          </w:tcPr>
          <w:p w:rsidR="0047275D" w:rsidRDefault="0047275D">
            <w:pPr>
              <w:pStyle w:val="TableParagraph"/>
            </w:pPr>
          </w:p>
        </w:tc>
      </w:tr>
      <w:tr w:rsidR="0047275D" w:rsidTr="005D4D2E">
        <w:trPr>
          <w:trHeight w:val="436"/>
        </w:trPr>
        <w:tc>
          <w:tcPr>
            <w:tcW w:w="4849" w:type="dxa"/>
            <w:gridSpan w:val="2"/>
          </w:tcPr>
          <w:p w:rsidR="0047275D" w:rsidRDefault="00D731FB">
            <w:pPr>
              <w:pStyle w:val="TableParagraph"/>
              <w:spacing w:before="159"/>
              <w:ind w:left="107"/>
            </w:pPr>
            <w:r>
              <w:t>Пункты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</w:tc>
        <w:tc>
          <w:tcPr>
            <w:tcW w:w="2973" w:type="dxa"/>
          </w:tcPr>
          <w:p w:rsidR="0047275D" w:rsidRDefault="0047275D">
            <w:pPr>
              <w:pStyle w:val="TableParagraph"/>
            </w:pPr>
          </w:p>
        </w:tc>
        <w:tc>
          <w:tcPr>
            <w:tcW w:w="2870" w:type="dxa"/>
            <w:gridSpan w:val="3"/>
          </w:tcPr>
          <w:p w:rsidR="0047275D" w:rsidRDefault="0047275D">
            <w:pPr>
              <w:pStyle w:val="TableParagraph"/>
            </w:pPr>
          </w:p>
        </w:tc>
      </w:tr>
      <w:tr w:rsidR="0047275D" w:rsidTr="005D4D2E">
        <w:trPr>
          <w:trHeight w:val="275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47275D" w:rsidRDefault="0047275D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47275D" w:rsidRDefault="0047275D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47275D" w:rsidRDefault="00D731FB">
            <w:pPr>
              <w:pStyle w:val="TableParagraph"/>
              <w:spacing w:before="15" w:line="240" w:lineRule="exact"/>
              <w:ind w:left="104"/>
            </w:pPr>
            <w:r>
              <w:t>с «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47275D" w:rsidRDefault="005D4D2E" w:rsidP="005D4D2E">
            <w:pPr>
              <w:pStyle w:val="TableParagraph"/>
              <w:spacing w:before="15" w:line="240" w:lineRule="exact"/>
            </w:pPr>
            <w:r>
              <w:t>» по «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47275D" w:rsidRDefault="00D731FB" w:rsidP="005D4D2E">
            <w:pPr>
              <w:pStyle w:val="TableParagraph"/>
              <w:spacing w:before="15" w:line="240" w:lineRule="exact"/>
              <w:ind w:left="-316" w:right="147" w:firstLine="283"/>
            </w:pPr>
            <w:r>
              <w:t>»</w:t>
            </w:r>
            <w:r w:rsidR="005D4D2E">
              <w:t xml:space="preserve">        </w:t>
            </w:r>
            <w:r>
              <w:t>202</w:t>
            </w:r>
            <w:r w:rsidR="005D4D2E">
              <w:t>4</w:t>
            </w:r>
            <w:r>
              <w:rPr>
                <w:spacing w:val="-4"/>
              </w:rPr>
              <w:t xml:space="preserve"> </w:t>
            </w:r>
          </w:p>
        </w:tc>
      </w:tr>
      <w:tr w:rsidR="0047275D">
        <w:trPr>
          <w:trHeight w:val="309"/>
        </w:trPr>
        <w:tc>
          <w:tcPr>
            <w:tcW w:w="7822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2"/>
              <w:ind w:left="4299"/>
            </w:pPr>
            <w:r>
              <w:t>(наименование</w:t>
            </w:r>
            <w:r>
              <w:rPr>
                <w:spacing w:val="-2"/>
              </w:rPr>
              <w:t xml:space="preserve"> </w:t>
            </w:r>
            <w:r>
              <w:t>ОО)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2"/>
              <w:ind w:left="755"/>
            </w:pPr>
            <w:r>
              <w:t>(указать</w:t>
            </w:r>
            <w:r>
              <w:rPr>
                <w:spacing w:val="-1"/>
              </w:rPr>
              <w:t xml:space="preserve"> </w:t>
            </w:r>
            <w:r>
              <w:t>даты)</w:t>
            </w:r>
          </w:p>
        </w:tc>
      </w:tr>
      <w:tr w:rsidR="005D4D2E" w:rsidTr="005D4D2E">
        <w:trPr>
          <w:trHeight w:val="275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104"/>
            </w:pPr>
            <w:r>
              <w:t>с «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</w:pPr>
            <w:r>
              <w:t>» по «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-316" w:right="147" w:firstLine="283"/>
            </w:pPr>
            <w:r>
              <w:t>»        2024</w:t>
            </w:r>
            <w:r>
              <w:rPr>
                <w:spacing w:val="-4"/>
              </w:rPr>
              <w:t xml:space="preserve"> </w:t>
            </w:r>
          </w:p>
        </w:tc>
      </w:tr>
      <w:tr w:rsidR="0047275D">
        <w:trPr>
          <w:trHeight w:val="311"/>
        </w:trPr>
        <w:tc>
          <w:tcPr>
            <w:tcW w:w="7822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4335"/>
            </w:pPr>
            <w:r>
              <w:t>(наименование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755"/>
            </w:pPr>
            <w:r>
              <w:t>(указать</w:t>
            </w:r>
            <w:r>
              <w:rPr>
                <w:spacing w:val="-1"/>
              </w:rPr>
              <w:t xml:space="preserve"> </w:t>
            </w:r>
            <w:r>
              <w:t>даты)</w:t>
            </w:r>
          </w:p>
        </w:tc>
      </w:tr>
      <w:tr w:rsidR="005D4D2E" w:rsidTr="005D4D2E">
        <w:trPr>
          <w:trHeight w:val="273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104"/>
            </w:pPr>
            <w:r>
              <w:t>с «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</w:pPr>
            <w:r>
              <w:t>» по «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-316" w:right="147" w:firstLine="283"/>
            </w:pPr>
            <w:r>
              <w:t>»        2024</w:t>
            </w:r>
            <w:r>
              <w:rPr>
                <w:spacing w:val="-4"/>
              </w:rPr>
              <w:t xml:space="preserve"> </w:t>
            </w:r>
          </w:p>
        </w:tc>
      </w:tr>
      <w:tr w:rsidR="0047275D">
        <w:trPr>
          <w:trHeight w:val="311"/>
        </w:trPr>
        <w:tc>
          <w:tcPr>
            <w:tcW w:w="7822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4299"/>
            </w:pPr>
            <w:r>
              <w:t>(наименование</w:t>
            </w:r>
            <w:r>
              <w:rPr>
                <w:spacing w:val="-2"/>
              </w:rPr>
              <w:t xml:space="preserve"> </w:t>
            </w:r>
            <w:r>
              <w:t>ОО)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755"/>
            </w:pPr>
            <w:r>
              <w:t>(указать</w:t>
            </w:r>
            <w:r>
              <w:rPr>
                <w:spacing w:val="-1"/>
              </w:rPr>
              <w:t xml:space="preserve"> </w:t>
            </w:r>
            <w:r>
              <w:t>даты)</w:t>
            </w:r>
          </w:p>
        </w:tc>
      </w:tr>
      <w:tr w:rsidR="005D4D2E" w:rsidTr="005D4D2E">
        <w:trPr>
          <w:trHeight w:val="275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104"/>
            </w:pPr>
            <w:r>
              <w:t>с «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</w:pPr>
            <w:r>
              <w:t>» по «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-316" w:right="147" w:firstLine="283"/>
            </w:pPr>
            <w:r>
              <w:t>»        2024</w:t>
            </w:r>
            <w:r>
              <w:rPr>
                <w:spacing w:val="-4"/>
              </w:rPr>
              <w:t xml:space="preserve"> </w:t>
            </w:r>
          </w:p>
        </w:tc>
      </w:tr>
      <w:tr w:rsidR="0047275D">
        <w:trPr>
          <w:trHeight w:val="309"/>
        </w:trPr>
        <w:tc>
          <w:tcPr>
            <w:tcW w:w="7822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2"/>
              <w:ind w:left="4299"/>
            </w:pPr>
            <w:r>
              <w:t>(наименование</w:t>
            </w:r>
            <w:r>
              <w:rPr>
                <w:spacing w:val="-2"/>
              </w:rPr>
              <w:t xml:space="preserve"> </w:t>
            </w:r>
            <w:r>
              <w:t>ОО)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2"/>
              <w:ind w:left="755"/>
            </w:pPr>
            <w:r>
              <w:t>(указать</w:t>
            </w:r>
            <w:r>
              <w:rPr>
                <w:spacing w:val="-1"/>
              </w:rPr>
              <w:t xml:space="preserve"> </w:t>
            </w:r>
            <w:r>
              <w:t>даты)</w:t>
            </w:r>
          </w:p>
        </w:tc>
      </w:tr>
      <w:tr w:rsidR="005D4D2E" w:rsidTr="005D4D2E">
        <w:trPr>
          <w:trHeight w:val="276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104"/>
            </w:pPr>
            <w:r>
              <w:t>с «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</w:pPr>
            <w:r>
              <w:t>» по «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-316" w:right="147" w:firstLine="283"/>
            </w:pPr>
            <w:r>
              <w:t>»        2024</w:t>
            </w:r>
            <w:r>
              <w:rPr>
                <w:spacing w:val="-4"/>
              </w:rPr>
              <w:t xml:space="preserve"> </w:t>
            </w:r>
          </w:p>
        </w:tc>
      </w:tr>
      <w:tr w:rsidR="0047275D">
        <w:trPr>
          <w:trHeight w:val="311"/>
        </w:trPr>
        <w:tc>
          <w:tcPr>
            <w:tcW w:w="7822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4299"/>
            </w:pPr>
            <w:r>
              <w:t>(наименование</w:t>
            </w:r>
            <w:r>
              <w:rPr>
                <w:spacing w:val="-2"/>
              </w:rPr>
              <w:t xml:space="preserve"> </w:t>
            </w:r>
            <w:r>
              <w:t>ОО)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755"/>
            </w:pPr>
            <w:r>
              <w:t>(указать</w:t>
            </w:r>
            <w:r>
              <w:rPr>
                <w:spacing w:val="-1"/>
              </w:rPr>
              <w:t xml:space="preserve"> </w:t>
            </w:r>
            <w:r>
              <w:t>даты)</w:t>
            </w:r>
          </w:p>
        </w:tc>
      </w:tr>
      <w:tr w:rsidR="005D4D2E" w:rsidTr="005D4D2E">
        <w:trPr>
          <w:trHeight w:val="273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104"/>
            </w:pPr>
            <w:r>
              <w:t>с «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</w:pPr>
            <w:r>
              <w:t>» по «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-316" w:right="147" w:firstLine="283"/>
            </w:pPr>
            <w:r>
              <w:t>»        2024</w:t>
            </w:r>
            <w:r>
              <w:rPr>
                <w:spacing w:val="-4"/>
              </w:rPr>
              <w:t xml:space="preserve"> </w:t>
            </w:r>
          </w:p>
        </w:tc>
      </w:tr>
      <w:tr w:rsidR="0047275D">
        <w:trPr>
          <w:trHeight w:val="311"/>
        </w:trPr>
        <w:tc>
          <w:tcPr>
            <w:tcW w:w="7822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4299"/>
            </w:pPr>
            <w:r>
              <w:t>(наименование</w:t>
            </w:r>
            <w:r>
              <w:rPr>
                <w:spacing w:val="-2"/>
              </w:rPr>
              <w:t xml:space="preserve"> </w:t>
            </w:r>
            <w:r>
              <w:t>ОО)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755"/>
            </w:pPr>
            <w:r>
              <w:t>(указать</w:t>
            </w:r>
            <w:r>
              <w:rPr>
                <w:spacing w:val="-1"/>
              </w:rPr>
              <w:t xml:space="preserve"> </w:t>
            </w:r>
            <w:r>
              <w:t>даты)</w:t>
            </w:r>
          </w:p>
        </w:tc>
      </w:tr>
      <w:tr w:rsidR="005D4D2E" w:rsidTr="005D4D2E">
        <w:trPr>
          <w:trHeight w:val="275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104"/>
            </w:pPr>
            <w:r>
              <w:t>с «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</w:pPr>
            <w:r>
              <w:t>» по «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-316" w:right="147" w:firstLine="283"/>
            </w:pPr>
            <w:r>
              <w:t>»        2024</w:t>
            </w:r>
            <w:r>
              <w:rPr>
                <w:spacing w:val="-4"/>
              </w:rPr>
              <w:t xml:space="preserve"> </w:t>
            </w:r>
          </w:p>
        </w:tc>
      </w:tr>
      <w:tr w:rsidR="0047275D">
        <w:trPr>
          <w:trHeight w:val="309"/>
        </w:trPr>
        <w:tc>
          <w:tcPr>
            <w:tcW w:w="7822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2"/>
              <w:ind w:left="4335"/>
            </w:pPr>
            <w:r>
              <w:t>(наименование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2"/>
              <w:ind w:left="755"/>
            </w:pPr>
            <w:r>
              <w:t>(указать</w:t>
            </w:r>
            <w:r>
              <w:rPr>
                <w:spacing w:val="-1"/>
              </w:rPr>
              <w:t xml:space="preserve"> </w:t>
            </w:r>
            <w:r>
              <w:t>даты)</w:t>
            </w:r>
          </w:p>
        </w:tc>
      </w:tr>
      <w:tr w:rsidR="005D4D2E" w:rsidTr="005D4D2E">
        <w:trPr>
          <w:trHeight w:val="275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104"/>
            </w:pPr>
            <w:r>
              <w:t>с «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</w:pPr>
            <w:r>
              <w:t>» по «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-316" w:right="147" w:firstLine="283"/>
            </w:pPr>
            <w:r>
              <w:t>»        2024</w:t>
            </w:r>
            <w:r>
              <w:rPr>
                <w:spacing w:val="-4"/>
              </w:rPr>
              <w:t xml:space="preserve"> </w:t>
            </w:r>
          </w:p>
        </w:tc>
      </w:tr>
      <w:tr w:rsidR="0047275D">
        <w:trPr>
          <w:trHeight w:val="311"/>
        </w:trPr>
        <w:tc>
          <w:tcPr>
            <w:tcW w:w="7822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4299"/>
            </w:pPr>
            <w:r>
              <w:t>(наименование</w:t>
            </w:r>
            <w:r>
              <w:rPr>
                <w:spacing w:val="-2"/>
              </w:rPr>
              <w:t xml:space="preserve"> </w:t>
            </w:r>
            <w:r>
              <w:t>ОО)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755"/>
            </w:pPr>
            <w:r>
              <w:t>(указать</w:t>
            </w:r>
            <w:r>
              <w:rPr>
                <w:spacing w:val="-1"/>
              </w:rPr>
              <w:t xml:space="preserve"> </w:t>
            </w:r>
            <w:r>
              <w:t>даты)</w:t>
            </w:r>
          </w:p>
        </w:tc>
      </w:tr>
      <w:tr w:rsidR="005D4D2E" w:rsidTr="005D4D2E">
        <w:trPr>
          <w:trHeight w:val="273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104"/>
            </w:pPr>
            <w:r>
              <w:t>с «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</w:pPr>
            <w:r>
              <w:t>» по «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5D4D2E" w:rsidRDefault="005D4D2E" w:rsidP="005D4D2E">
            <w:pPr>
              <w:pStyle w:val="TableParagraph"/>
              <w:spacing w:before="15" w:line="240" w:lineRule="exact"/>
              <w:ind w:left="-316" w:right="147" w:firstLine="283"/>
            </w:pPr>
            <w:r>
              <w:t>»        2024</w:t>
            </w:r>
            <w:r>
              <w:rPr>
                <w:spacing w:val="-4"/>
              </w:rPr>
              <w:t xml:space="preserve"> </w:t>
            </w:r>
          </w:p>
        </w:tc>
      </w:tr>
      <w:tr w:rsidR="0047275D">
        <w:trPr>
          <w:trHeight w:val="458"/>
        </w:trPr>
        <w:tc>
          <w:tcPr>
            <w:tcW w:w="7822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4299"/>
            </w:pPr>
            <w:r>
              <w:t>(наименование</w:t>
            </w:r>
            <w:r>
              <w:rPr>
                <w:spacing w:val="-2"/>
              </w:rPr>
              <w:t xml:space="preserve"> </w:t>
            </w:r>
            <w:r>
              <w:t>ОО)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before="34"/>
              <w:ind w:left="755"/>
            </w:pPr>
            <w:r>
              <w:t>(указать</w:t>
            </w:r>
            <w:r>
              <w:rPr>
                <w:spacing w:val="-1"/>
              </w:rPr>
              <w:t xml:space="preserve"> </w:t>
            </w:r>
            <w:r>
              <w:t>даты)</w:t>
            </w:r>
          </w:p>
        </w:tc>
      </w:tr>
      <w:tr w:rsidR="0047275D" w:rsidTr="005D4D2E">
        <w:trPr>
          <w:trHeight w:val="422"/>
        </w:trPr>
        <w:tc>
          <w:tcPr>
            <w:tcW w:w="4849" w:type="dxa"/>
            <w:gridSpan w:val="2"/>
            <w:tcBorders>
              <w:bottom w:val="single" w:sz="4" w:space="0" w:color="000000"/>
            </w:tcBorders>
          </w:tcPr>
          <w:p w:rsidR="0047275D" w:rsidRDefault="00D731FB">
            <w:pPr>
              <w:pStyle w:val="TableParagraph"/>
              <w:spacing w:before="162" w:line="240" w:lineRule="exact"/>
              <w:ind w:left="107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выдачи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47275D" w:rsidRDefault="0047275D">
            <w:pPr>
              <w:pStyle w:val="TableParagraph"/>
            </w:pPr>
          </w:p>
        </w:tc>
        <w:tc>
          <w:tcPr>
            <w:tcW w:w="2870" w:type="dxa"/>
            <w:gridSpan w:val="3"/>
          </w:tcPr>
          <w:p w:rsidR="0047275D" w:rsidRDefault="0047275D">
            <w:pPr>
              <w:pStyle w:val="TableParagraph"/>
            </w:pPr>
          </w:p>
        </w:tc>
      </w:tr>
      <w:tr w:rsidR="0047275D" w:rsidTr="005D4D2E">
        <w:trPr>
          <w:trHeight w:val="386"/>
        </w:trPr>
        <w:tc>
          <w:tcPr>
            <w:tcW w:w="4849" w:type="dxa"/>
            <w:gridSpan w:val="2"/>
            <w:tcBorders>
              <w:top w:val="single" w:sz="4" w:space="0" w:color="000000"/>
            </w:tcBorders>
          </w:tcPr>
          <w:p w:rsidR="0047275D" w:rsidRDefault="00D731FB">
            <w:pPr>
              <w:pStyle w:val="TableParagraph"/>
              <w:spacing w:line="247" w:lineRule="exact"/>
              <w:ind w:left="3134"/>
            </w:pPr>
            <w:r>
              <w:t>(день,</w:t>
            </w:r>
            <w:r>
              <w:rPr>
                <w:spacing w:val="-3"/>
              </w:rPr>
              <w:t xml:space="preserve"> </w:t>
            </w:r>
            <w:r>
              <w:t>месяц,</w:t>
            </w:r>
            <w:r>
              <w:rPr>
                <w:spacing w:val="-2"/>
              </w:rPr>
              <w:t xml:space="preserve"> </w:t>
            </w:r>
            <w:r>
              <w:t>год)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47275D" w:rsidRDefault="0047275D">
            <w:pPr>
              <w:pStyle w:val="TableParagraph"/>
            </w:pPr>
          </w:p>
        </w:tc>
        <w:tc>
          <w:tcPr>
            <w:tcW w:w="2870" w:type="dxa"/>
            <w:gridSpan w:val="3"/>
          </w:tcPr>
          <w:p w:rsidR="0047275D" w:rsidRDefault="0047275D">
            <w:pPr>
              <w:pStyle w:val="TableParagraph"/>
            </w:pPr>
          </w:p>
        </w:tc>
      </w:tr>
      <w:tr w:rsidR="0047275D" w:rsidTr="005D4D2E">
        <w:trPr>
          <w:trHeight w:val="392"/>
        </w:trPr>
        <w:tc>
          <w:tcPr>
            <w:tcW w:w="4849" w:type="dxa"/>
            <w:gridSpan w:val="2"/>
          </w:tcPr>
          <w:p w:rsidR="0047275D" w:rsidRDefault="005D4D2E" w:rsidP="005D4D2E">
            <w:pPr>
              <w:pStyle w:val="TableParagraph"/>
              <w:tabs>
                <w:tab w:val="left" w:pos="3927"/>
                <w:tab w:val="left" w:pos="7870"/>
              </w:tabs>
              <w:spacing w:before="131" w:line="242" w:lineRule="exact"/>
              <w:ind w:left="1128" w:right="-2981"/>
            </w:pPr>
            <w:bookmarkStart w:id="0" w:name="_GoBack"/>
            <w:bookmarkEnd w:id="0"/>
            <w:proofErr w:type="spellStart"/>
            <w:r>
              <w:t>И.о</w:t>
            </w:r>
            <w:proofErr w:type="spellEnd"/>
            <w:r>
              <w:t>. н</w:t>
            </w:r>
            <w:r w:rsidR="00D731FB">
              <w:t>ачальник</w:t>
            </w:r>
            <w:r>
              <w:t>а</w:t>
            </w:r>
            <w:r w:rsidR="00D731FB">
              <w:rPr>
                <w:spacing w:val="-5"/>
              </w:rPr>
              <w:t xml:space="preserve"> </w:t>
            </w:r>
            <w:r w:rsidR="00D731FB">
              <w:t>Департамента</w:t>
            </w:r>
            <w:r w:rsidR="00D731FB">
              <w:tab/>
            </w:r>
          </w:p>
        </w:tc>
        <w:tc>
          <w:tcPr>
            <w:tcW w:w="2973" w:type="dxa"/>
          </w:tcPr>
          <w:p w:rsidR="005D4D2E" w:rsidRDefault="005D4D2E">
            <w:pPr>
              <w:pStyle w:val="TableParagraph"/>
            </w:pPr>
          </w:p>
        </w:tc>
        <w:tc>
          <w:tcPr>
            <w:tcW w:w="2870" w:type="dxa"/>
            <w:gridSpan w:val="3"/>
          </w:tcPr>
          <w:p w:rsidR="0047275D" w:rsidRDefault="00D731FB" w:rsidP="005D4D2E">
            <w:pPr>
              <w:pStyle w:val="TableParagraph"/>
              <w:spacing w:before="131" w:line="242" w:lineRule="exact"/>
              <w:ind w:left="707"/>
            </w:pPr>
            <w:r>
              <w:t>И.Б.</w:t>
            </w:r>
            <w:r>
              <w:rPr>
                <w:spacing w:val="-3"/>
              </w:rPr>
              <w:t xml:space="preserve"> </w:t>
            </w:r>
            <w:proofErr w:type="spellStart"/>
            <w:r w:rsidR="005D4D2E">
              <w:rPr>
                <w:spacing w:val="-3"/>
              </w:rPr>
              <w:t>Штауб</w:t>
            </w:r>
            <w:proofErr w:type="spellEnd"/>
          </w:p>
        </w:tc>
      </w:tr>
      <w:tr w:rsidR="0047275D" w:rsidTr="005D4D2E">
        <w:trPr>
          <w:trHeight w:val="677"/>
        </w:trPr>
        <w:tc>
          <w:tcPr>
            <w:tcW w:w="4849" w:type="dxa"/>
            <w:gridSpan w:val="2"/>
          </w:tcPr>
          <w:p w:rsidR="0047275D" w:rsidRPr="005D4D2E" w:rsidRDefault="005D4D2E" w:rsidP="005D4D2E">
            <w:pPr>
              <w:pStyle w:val="TableParagraph"/>
              <w:ind w:left="1531" w:right="1178" w:hanging="860"/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        </w:t>
            </w:r>
            <w:r w:rsidR="00D731FB" w:rsidRPr="005D4D2E">
              <w:rPr>
                <w:i/>
                <w:sz w:val="18"/>
              </w:rPr>
              <w:t xml:space="preserve">(должность лица, </w:t>
            </w:r>
            <w:r w:rsidRPr="005D4D2E">
              <w:rPr>
                <w:i/>
                <w:sz w:val="18"/>
              </w:rPr>
              <w:t>п</w:t>
            </w:r>
            <w:r w:rsidR="00D731FB" w:rsidRPr="005D4D2E">
              <w:rPr>
                <w:i/>
                <w:sz w:val="18"/>
              </w:rPr>
              <w:t>одписавшего</w:t>
            </w:r>
            <w:r w:rsidR="00D731FB" w:rsidRPr="005D4D2E">
              <w:rPr>
                <w:i/>
                <w:spacing w:val="-52"/>
                <w:sz w:val="18"/>
              </w:rPr>
              <w:t xml:space="preserve"> </w:t>
            </w:r>
            <w:r w:rsidR="00D731FB" w:rsidRPr="005D4D2E">
              <w:rPr>
                <w:i/>
                <w:sz w:val="18"/>
              </w:rPr>
              <w:t>удостоверение)</w:t>
            </w:r>
          </w:p>
        </w:tc>
        <w:tc>
          <w:tcPr>
            <w:tcW w:w="2973" w:type="dxa"/>
          </w:tcPr>
          <w:p w:rsidR="0047275D" w:rsidRDefault="0047275D" w:rsidP="005D4D2E">
            <w:pPr>
              <w:pStyle w:val="TableParagraph"/>
            </w:pPr>
          </w:p>
        </w:tc>
        <w:tc>
          <w:tcPr>
            <w:tcW w:w="2870" w:type="dxa"/>
            <w:gridSpan w:val="3"/>
          </w:tcPr>
          <w:p w:rsidR="0047275D" w:rsidRDefault="0047275D">
            <w:pPr>
              <w:pStyle w:val="TableParagraph"/>
            </w:pPr>
          </w:p>
        </w:tc>
      </w:tr>
      <w:tr w:rsidR="0047275D" w:rsidTr="005D4D2E">
        <w:trPr>
          <w:trHeight w:val="415"/>
        </w:trPr>
        <w:tc>
          <w:tcPr>
            <w:tcW w:w="4849" w:type="dxa"/>
            <w:gridSpan w:val="2"/>
          </w:tcPr>
          <w:p w:rsidR="0047275D" w:rsidRDefault="00D731FB">
            <w:pPr>
              <w:pStyle w:val="TableParagraph"/>
              <w:spacing w:before="162" w:line="233" w:lineRule="exact"/>
              <w:ind w:left="1128"/>
            </w:pPr>
            <w:r>
              <w:t>МП</w:t>
            </w:r>
          </w:p>
        </w:tc>
        <w:tc>
          <w:tcPr>
            <w:tcW w:w="2973" w:type="dxa"/>
          </w:tcPr>
          <w:p w:rsidR="0047275D" w:rsidRDefault="0047275D">
            <w:pPr>
              <w:pStyle w:val="TableParagraph"/>
            </w:pPr>
          </w:p>
        </w:tc>
        <w:tc>
          <w:tcPr>
            <w:tcW w:w="2870" w:type="dxa"/>
            <w:gridSpan w:val="3"/>
          </w:tcPr>
          <w:p w:rsidR="0047275D" w:rsidRDefault="0047275D">
            <w:pPr>
              <w:pStyle w:val="TableParagraph"/>
            </w:pPr>
          </w:p>
        </w:tc>
      </w:tr>
    </w:tbl>
    <w:p w:rsidR="0047275D" w:rsidRDefault="0047275D">
      <w:pPr>
        <w:pStyle w:val="a3"/>
        <w:rPr>
          <w:i/>
          <w:sz w:val="24"/>
        </w:rPr>
      </w:pPr>
    </w:p>
    <w:p w:rsidR="0047275D" w:rsidRDefault="0047275D">
      <w:pPr>
        <w:pStyle w:val="a3"/>
        <w:spacing w:before="9"/>
        <w:rPr>
          <w:i/>
          <w:sz w:val="26"/>
        </w:rPr>
      </w:pPr>
    </w:p>
    <w:p w:rsidR="0047275D" w:rsidRDefault="00D731FB">
      <w:pPr>
        <w:pStyle w:val="a3"/>
        <w:ind w:left="1242"/>
      </w:pPr>
      <w:r>
        <w:t>Удостоверение</w:t>
      </w:r>
      <w:r>
        <w:rPr>
          <w:spacing w:val="-3"/>
        </w:rPr>
        <w:t xml:space="preserve"> </w:t>
      </w:r>
      <w:r>
        <w:t>действительно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предъявлении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</w:t>
      </w:r>
    </w:p>
    <w:sectPr w:rsidR="0047275D">
      <w:type w:val="continuous"/>
      <w:pgSz w:w="11910" w:h="16840"/>
      <w:pgMar w:top="104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5D"/>
    <w:rsid w:val="0047275D"/>
    <w:rsid w:val="005D4D2E"/>
    <w:rsid w:val="00D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F6A59-5E23-411B-B7DC-E10CBD5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coko</dc:creator>
  <cp:lastModifiedBy>Мадина О. Сарычева</cp:lastModifiedBy>
  <cp:revision>2</cp:revision>
  <dcterms:created xsi:type="dcterms:W3CDTF">2023-12-26T15:53:00Z</dcterms:created>
  <dcterms:modified xsi:type="dcterms:W3CDTF">2023-12-26T15:53:00Z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</Properties>
</file>